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E2C" w:rsidRPr="00735E2C" w:rsidRDefault="005D5540" w:rsidP="00735E2C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St. Lucie River and Estuary</w:t>
      </w:r>
      <w:r w:rsidR="00EA4575">
        <w:rPr>
          <w:rFonts w:ascii="Times New Roman" w:hAnsi="Times New Roman" w:cs="Times New Roman"/>
          <w:b/>
          <w:bCs/>
          <w:sz w:val="28"/>
        </w:rPr>
        <w:t xml:space="preserve"> </w:t>
      </w:r>
      <w:r w:rsidR="00735E2C" w:rsidRPr="00735E2C">
        <w:rPr>
          <w:rFonts w:ascii="Times New Roman" w:hAnsi="Times New Roman" w:cs="Times New Roman"/>
          <w:b/>
          <w:bCs/>
          <w:sz w:val="28"/>
        </w:rPr>
        <w:t>Basin Management Action Plan (BMAP)</w:t>
      </w:r>
    </w:p>
    <w:p w:rsidR="00735E2C" w:rsidRPr="00735E2C" w:rsidRDefault="00735E2C" w:rsidP="00735E2C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 w:rsidRPr="00735E2C">
        <w:rPr>
          <w:rFonts w:ascii="Times New Roman" w:hAnsi="Times New Roman" w:cs="Times New Roman"/>
          <w:b/>
          <w:bCs/>
          <w:sz w:val="28"/>
        </w:rPr>
        <w:t>Technical Meeting</w:t>
      </w:r>
    </w:p>
    <w:p w:rsidR="00735E2C" w:rsidRPr="00EA4575" w:rsidRDefault="00D41D39" w:rsidP="00735E2C">
      <w:pPr>
        <w:pStyle w:val="Default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Wednesday, </w:t>
      </w:r>
      <w:r w:rsidR="00B74E3C">
        <w:rPr>
          <w:rFonts w:ascii="Times New Roman" w:hAnsi="Times New Roman" w:cs="Times New Roman"/>
          <w:b/>
          <w:bCs/>
          <w:i/>
          <w:iCs/>
        </w:rPr>
        <w:t>August 21</w:t>
      </w:r>
      <w:r>
        <w:rPr>
          <w:rFonts w:ascii="Times New Roman" w:hAnsi="Times New Roman" w:cs="Times New Roman"/>
          <w:b/>
          <w:bCs/>
          <w:i/>
          <w:iCs/>
        </w:rPr>
        <w:t>, 2013</w:t>
      </w:r>
    </w:p>
    <w:p w:rsidR="00735E2C" w:rsidRPr="00EA4575" w:rsidRDefault="00D41D39" w:rsidP="00735E2C">
      <w:pPr>
        <w:pStyle w:val="Defaul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9:3</w:t>
      </w:r>
      <w:r w:rsidR="005D5540" w:rsidRPr="00EA4575">
        <w:rPr>
          <w:rFonts w:ascii="Times New Roman" w:hAnsi="Times New Roman" w:cs="Times New Roman"/>
          <w:i/>
          <w:iCs/>
        </w:rPr>
        <w:t>0 A</w:t>
      </w:r>
      <w:r w:rsidR="00735E2C" w:rsidRPr="00EA4575">
        <w:rPr>
          <w:rFonts w:ascii="Times New Roman" w:hAnsi="Times New Roman" w:cs="Times New Roman"/>
          <w:i/>
          <w:iCs/>
        </w:rPr>
        <w:t xml:space="preserve">M – </w:t>
      </w:r>
      <w:r w:rsidR="005D5540" w:rsidRPr="00EA4575">
        <w:rPr>
          <w:rFonts w:ascii="Times New Roman" w:hAnsi="Times New Roman" w:cs="Times New Roman"/>
          <w:i/>
          <w:iCs/>
        </w:rPr>
        <w:t>12</w:t>
      </w:r>
      <w:r w:rsidR="00735E2C" w:rsidRPr="00EA4575">
        <w:rPr>
          <w:rFonts w:ascii="Times New Roman" w:hAnsi="Times New Roman" w:cs="Times New Roman"/>
          <w:i/>
          <w:iCs/>
        </w:rPr>
        <w:t>:</w:t>
      </w:r>
      <w:r w:rsidR="005D5540" w:rsidRPr="00EA4575">
        <w:rPr>
          <w:rFonts w:ascii="Times New Roman" w:hAnsi="Times New Roman" w:cs="Times New Roman"/>
          <w:i/>
          <w:iCs/>
        </w:rPr>
        <w:t>00</w:t>
      </w:r>
      <w:r w:rsidR="00735E2C" w:rsidRPr="00EA4575">
        <w:rPr>
          <w:rFonts w:ascii="Times New Roman" w:hAnsi="Times New Roman" w:cs="Times New Roman"/>
          <w:i/>
          <w:iCs/>
        </w:rPr>
        <w:t xml:space="preserve"> PM</w:t>
      </w:r>
    </w:p>
    <w:p w:rsidR="00D41D39" w:rsidRPr="00D41D39" w:rsidRDefault="00D41D39" w:rsidP="00D41D39">
      <w:pPr>
        <w:pStyle w:val="Default"/>
        <w:jc w:val="center"/>
        <w:rPr>
          <w:rFonts w:ascii="Times New Roman" w:hAnsi="Times New Roman" w:cs="Times New Roman"/>
          <w:i/>
          <w:iCs/>
        </w:rPr>
      </w:pPr>
      <w:r w:rsidRPr="00D41D39">
        <w:rPr>
          <w:rFonts w:ascii="Times New Roman" w:hAnsi="Times New Roman" w:cs="Times New Roman"/>
          <w:i/>
          <w:iCs/>
        </w:rPr>
        <w:t>Martin County Building Department</w:t>
      </w:r>
      <w:r>
        <w:rPr>
          <w:rFonts w:ascii="Times New Roman" w:hAnsi="Times New Roman" w:cs="Times New Roman"/>
          <w:i/>
          <w:iCs/>
        </w:rPr>
        <w:t xml:space="preserve"> - </w:t>
      </w:r>
      <w:r w:rsidRPr="00D41D39">
        <w:rPr>
          <w:rFonts w:ascii="Times New Roman" w:hAnsi="Times New Roman" w:cs="Times New Roman"/>
          <w:i/>
          <w:iCs/>
        </w:rPr>
        <w:t xml:space="preserve">Building Department Conference Room </w:t>
      </w:r>
    </w:p>
    <w:p w:rsidR="00735E2C" w:rsidRPr="00735E2C" w:rsidRDefault="00D41D39" w:rsidP="00D41D39">
      <w:pPr>
        <w:pStyle w:val="Defaul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900 Southeast </w:t>
      </w:r>
      <w:proofErr w:type="spellStart"/>
      <w:r>
        <w:rPr>
          <w:rFonts w:ascii="Times New Roman" w:hAnsi="Times New Roman" w:cs="Times New Roman"/>
          <w:i/>
          <w:iCs/>
        </w:rPr>
        <w:t>Ruhnke</w:t>
      </w:r>
      <w:proofErr w:type="spellEnd"/>
      <w:r>
        <w:rPr>
          <w:rFonts w:ascii="Times New Roman" w:hAnsi="Times New Roman" w:cs="Times New Roman"/>
          <w:i/>
          <w:iCs/>
        </w:rPr>
        <w:t xml:space="preserve"> Street, Stuart, Florida</w:t>
      </w:r>
      <w:r w:rsidRPr="00D41D39">
        <w:rPr>
          <w:rFonts w:ascii="Times New Roman" w:hAnsi="Times New Roman" w:cs="Times New Roman"/>
          <w:i/>
          <w:iCs/>
        </w:rPr>
        <w:t xml:space="preserve"> 34994</w:t>
      </w:r>
    </w:p>
    <w:p w:rsidR="00735E2C" w:rsidRPr="00B74E3C" w:rsidRDefault="00735E2C" w:rsidP="00735E2C">
      <w:pPr>
        <w:pStyle w:val="Default"/>
        <w:rPr>
          <w:rFonts w:ascii="Times New Roman" w:hAnsi="Times New Roman" w:cs="Times New Roman"/>
          <w:b/>
          <w:iCs/>
        </w:rPr>
      </w:pPr>
    </w:p>
    <w:p w:rsidR="00735E2C" w:rsidRPr="00735E2C" w:rsidRDefault="00735E2C" w:rsidP="00735E2C">
      <w:pPr>
        <w:pStyle w:val="Default"/>
        <w:jc w:val="center"/>
        <w:rPr>
          <w:rFonts w:ascii="Times New Roman Bold" w:hAnsi="Times New Roman Bold" w:cs="Times New Roman"/>
          <w:caps/>
          <w:u w:val="single"/>
        </w:rPr>
      </w:pPr>
      <w:r w:rsidRPr="00735E2C">
        <w:rPr>
          <w:rFonts w:ascii="Times New Roman Bold" w:hAnsi="Times New Roman Bold" w:cs="Times New Roman"/>
          <w:b/>
          <w:bCs/>
          <w:caps/>
          <w:u w:val="single"/>
        </w:rPr>
        <w:t>Agenda</w:t>
      </w:r>
    </w:p>
    <w:p w:rsidR="00735E2C" w:rsidRPr="00EB3F56" w:rsidRDefault="00735E2C" w:rsidP="00735E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5E2C" w:rsidRPr="00EB3F56" w:rsidRDefault="005D554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9:</w:t>
      </w:r>
      <w:r w:rsidR="00D41D39">
        <w:rPr>
          <w:rFonts w:ascii="Times New Roman" w:hAnsi="Times New Roman"/>
          <w:sz w:val="24"/>
          <w:szCs w:val="24"/>
        </w:rPr>
        <w:t>3</w:t>
      </w:r>
      <w:r w:rsidR="00735E2C" w:rsidRPr="00EB3F56">
        <w:rPr>
          <w:rFonts w:ascii="Times New Roman" w:hAnsi="Times New Roman"/>
          <w:sz w:val="24"/>
          <w:szCs w:val="24"/>
        </w:rPr>
        <w:t xml:space="preserve">0 </w:t>
      </w:r>
      <w:r w:rsidRPr="00EB3F56">
        <w:rPr>
          <w:rFonts w:ascii="Times New Roman" w:hAnsi="Times New Roman"/>
          <w:sz w:val="24"/>
          <w:szCs w:val="24"/>
        </w:rPr>
        <w:t>A</w:t>
      </w:r>
      <w:r w:rsidR="00AB14E1">
        <w:rPr>
          <w:rFonts w:ascii="Times New Roman" w:hAnsi="Times New Roman"/>
          <w:sz w:val="24"/>
          <w:szCs w:val="24"/>
        </w:rPr>
        <w:t>M</w:t>
      </w:r>
      <w:r w:rsidR="00735E2C" w:rsidRPr="00EB3F56">
        <w:rPr>
          <w:rFonts w:ascii="Times New Roman" w:hAnsi="Times New Roman"/>
          <w:sz w:val="24"/>
          <w:szCs w:val="24"/>
        </w:rPr>
        <w:tab/>
        <w:t xml:space="preserve">Welcome and Opening Remarks </w:t>
      </w:r>
      <w:r w:rsidR="00030354" w:rsidRPr="00EB3F56">
        <w:rPr>
          <w:rFonts w:ascii="Times New Roman" w:hAnsi="Times New Roman"/>
          <w:sz w:val="24"/>
          <w:szCs w:val="24"/>
        </w:rPr>
        <w:t>(</w:t>
      </w:r>
      <w:r w:rsidR="00D41D39">
        <w:rPr>
          <w:rFonts w:ascii="Times New Roman" w:hAnsi="Times New Roman"/>
          <w:i/>
          <w:sz w:val="24"/>
          <w:szCs w:val="24"/>
        </w:rPr>
        <w:t>Tiffany Busby</w:t>
      </w:r>
      <w:r w:rsidR="00030354" w:rsidRPr="00EB3F56">
        <w:rPr>
          <w:rFonts w:ascii="Times New Roman" w:hAnsi="Times New Roman"/>
          <w:sz w:val="24"/>
          <w:szCs w:val="24"/>
        </w:rPr>
        <w:t>)</w:t>
      </w:r>
    </w:p>
    <w:p w:rsidR="00735E2C" w:rsidRPr="00EB3F56" w:rsidRDefault="00735E2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228D" w:rsidRDefault="00490AC1" w:rsidP="007253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9:4</w:t>
      </w:r>
      <w:r w:rsidR="00387AB9">
        <w:rPr>
          <w:rFonts w:ascii="Times New Roman" w:hAnsi="Times New Roman"/>
          <w:sz w:val="24"/>
          <w:szCs w:val="24"/>
        </w:rPr>
        <w:t>5</w:t>
      </w:r>
      <w:r w:rsidR="0037228D">
        <w:rPr>
          <w:rFonts w:ascii="Times New Roman" w:hAnsi="Times New Roman"/>
          <w:sz w:val="24"/>
          <w:szCs w:val="24"/>
        </w:rPr>
        <w:t xml:space="preserve"> AM</w:t>
      </w:r>
      <w:r w:rsidR="0037228D">
        <w:rPr>
          <w:rFonts w:ascii="Times New Roman" w:hAnsi="Times New Roman"/>
          <w:sz w:val="24"/>
          <w:szCs w:val="24"/>
        </w:rPr>
        <w:tab/>
      </w:r>
      <w:r w:rsidR="00B74E3C">
        <w:rPr>
          <w:rFonts w:ascii="Times New Roman" w:hAnsi="Times New Roman"/>
          <w:sz w:val="24"/>
          <w:szCs w:val="24"/>
        </w:rPr>
        <w:t>Allocation Model Discussion</w:t>
      </w:r>
      <w:r w:rsidR="0037228D">
        <w:rPr>
          <w:rFonts w:ascii="Times New Roman" w:hAnsi="Times New Roman"/>
          <w:sz w:val="24"/>
          <w:szCs w:val="24"/>
        </w:rPr>
        <w:t xml:space="preserve"> (</w:t>
      </w:r>
      <w:r w:rsidR="0037228D" w:rsidRPr="0037228D">
        <w:rPr>
          <w:rFonts w:ascii="Times New Roman" w:hAnsi="Times New Roman"/>
          <w:i/>
          <w:sz w:val="24"/>
          <w:szCs w:val="24"/>
        </w:rPr>
        <w:t>Katie Hallas</w:t>
      </w:r>
      <w:r w:rsidR="0037228D">
        <w:rPr>
          <w:rFonts w:ascii="Times New Roman" w:hAnsi="Times New Roman"/>
          <w:sz w:val="24"/>
          <w:szCs w:val="24"/>
        </w:rPr>
        <w:t>)</w:t>
      </w:r>
    </w:p>
    <w:p w:rsidR="0037228D" w:rsidRDefault="0037228D" w:rsidP="007253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4E1" w:rsidRDefault="00B74E3C" w:rsidP="007253E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</w:t>
      </w:r>
      <w:r w:rsidR="00490AC1">
        <w:rPr>
          <w:rFonts w:ascii="Times New Roman" w:hAnsi="Times New Roman"/>
          <w:sz w:val="24"/>
          <w:szCs w:val="24"/>
        </w:rPr>
        <w:t>15</w:t>
      </w:r>
      <w:r w:rsidR="007253E3" w:rsidRPr="00EB3F56">
        <w:rPr>
          <w:rFonts w:ascii="Times New Roman" w:hAnsi="Times New Roman"/>
          <w:sz w:val="24"/>
          <w:szCs w:val="24"/>
        </w:rPr>
        <w:t xml:space="preserve"> </w:t>
      </w:r>
      <w:r w:rsidR="005D5540" w:rsidRPr="00EB3F56">
        <w:rPr>
          <w:rFonts w:ascii="Times New Roman" w:hAnsi="Times New Roman"/>
          <w:sz w:val="24"/>
          <w:szCs w:val="24"/>
        </w:rPr>
        <w:t>A</w:t>
      </w:r>
      <w:r w:rsidR="00AB14E1">
        <w:rPr>
          <w:rFonts w:ascii="Times New Roman" w:hAnsi="Times New Roman"/>
          <w:sz w:val="24"/>
          <w:szCs w:val="24"/>
        </w:rPr>
        <w:t>M</w:t>
      </w:r>
      <w:r w:rsidR="007253E3" w:rsidRPr="00EB3F5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Second Phase BMAP Planning</w:t>
      </w:r>
      <w:r w:rsidR="00AB14E1">
        <w:rPr>
          <w:rFonts w:ascii="Times New Roman" w:hAnsi="Times New Roman"/>
          <w:sz w:val="24"/>
          <w:szCs w:val="24"/>
        </w:rPr>
        <w:t xml:space="preserve"> (</w:t>
      </w:r>
      <w:r w:rsidR="00AB14E1">
        <w:rPr>
          <w:rFonts w:ascii="Times New Roman" w:hAnsi="Times New Roman"/>
          <w:i/>
          <w:sz w:val="24"/>
          <w:szCs w:val="24"/>
        </w:rPr>
        <w:t>Katie Hallas</w:t>
      </w:r>
      <w:r w:rsidR="00AB14E1" w:rsidRPr="00F41B35">
        <w:rPr>
          <w:rFonts w:ascii="Times New Roman" w:hAnsi="Times New Roman"/>
          <w:sz w:val="24"/>
          <w:szCs w:val="24"/>
        </w:rPr>
        <w:t>)</w:t>
      </w:r>
    </w:p>
    <w:p w:rsidR="007253E3" w:rsidRPr="00EB3F56" w:rsidRDefault="007253E3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4E1" w:rsidRDefault="00157227" w:rsidP="00735E2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10:45</w:t>
      </w:r>
      <w:r w:rsidR="00735E2C" w:rsidRPr="00EB3F56">
        <w:rPr>
          <w:rFonts w:ascii="Times New Roman" w:hAnsi="Times New Roman"/>
          <w:sz w:val="24"/>
          <w:szCs w:val="24"/>
        </w:rPr>
        <w:t xml:space="preserve"> </w:t>
      </w:r>
      <w:r w:rsidR="005D5540" w:rsidRPr="00EB3F56">
        <w:rPr>
          <w:rFonts w:ascii="Times New Roman" w:hAnsi="Times New Roman"/>
          <w:sz w:val="24"/>
          <w:szCs w:val="24"/>
        </w:rPr>
        <w:t>A</w:t>
      </w:r>
      <w:r w:rsidR="00AB14E1">
        <w:rPr>
          <w:rFonts w:ascii="Times New Roman" w:hAnsi="Times New Roman"/>
          <w:sz w:val="24"/>
          <w:szCs w:val="24"/>
        </w:rPr>
        <w:t>M</w:t>
      </w:r>
      <w:r w:rsidR="00735E2C" w:rsidRPr="00EB3F56">
        <w:rPr>
          <w:rFonts w:ascii="Times New Roman" w:hAnsi="Times New Roman"/>
          <w:sz w:val="24"/>
          <w:szCs w:val="24"/>
        </w:rPr>
        <w:tab/>
      </w:r>
      <w:r w:rsidR="00B74E3C">
        <w:rPr>
          <w:rFonts w:ascii="Times New Roman" w:hAnsi="Times New Roman"/>
          <w:sz w:val="24"/>
          <w:szCs w:val="24"/>
        </w:rPr>
        <w:t>Monitoring Plan</w:t>
      </w:r>
      <w:r w:rsidR="00AB14E1">
        <w:rPr>
          <w:rFonts w:ascii="Times New Roman" w:hAnsi="Times New Roman"/>
          <w:sz w:val="24"/>
          <w:szCs w:val="24"/>
        </w:rPr>
        <w:t xml:space="preserve"> </w:t>
      </w:r>
      <w:r w:rsidR="00AB14E1" w:rsidRPr="00F41B35">
        <w:rPr>
          <w:rFonts w:ascii="Times New Roman" w:hAnsi="Times New Roman"/>
          <w:sz w:val="24"/>
          <w:szCs w:val="24"/>
        </w:rPr>
        <w:t>(</w:t>
      </w:r>
      <w:r w:rsidR="00B74E3C">
        <w:rPr>
          <w:rFonts w:ascii="Times New Roman" w:hAnsi="Times New Roman"/>
          <w:i/>
          <w:sz w:val="24"/>
          <w:szCs w:val="24"/>
        </w:rPr>
        <w:t>Katie Hallas</w:t>
      </w:r>
      <w:r w:rsidR="00AB14E1" w:rsidRPr="00F41B35">
        <w:rPr>
          <w:rFonts w:ascii="Times New Roman" w:hAnsi="Times New Roman"/>
          <w:sz w:val="24"/>
          <w:szCs w:val="24"/>
        </w:rPr>
        <w:t>)</w:t>
      </w:r>
    </w:p>
    <w:p w:rsidR="00340B4C" w:rsidRPr="00EB3F56" w:rsidRDefault="00340B4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795F" w:rsidRDefault="00340B4C" w:rsidP="00735E2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11:</w:t>
      </w:r>
      <w:r w:rsidR="00157227">
        <w:rPr>
          <w:rFonts w:ascii="Times New Roman" w:hAnsi="Times New Roman"/>
          <w:sz w:val="24"/>
          <w:szCs w:val="24"/>
        </w:rPr>
        <w:t>15</w:t>
      </w:r>
      <w:r w:rsidR="005D5540" w:rsidRPr="00EB3F56">
        <w:rPr>
          <w:rFonts w:ascii="Times New Roman" w:hAnsi="Times New Roman"/>
          <w:sz w:val="24"/>
          <w:szCs w:val="24"/>
        </w:rPr>
        <w:t xml:space="preserve"> A</w:t>
      </w:r>
      <w:r w:rsidR="00B74E3C">
        <w:rPr>
          <w:rFonts w:ascii="Times New Roman" w:hAnsi="Times New Roman"/>
          <w:sz w:val="24"/>
          <w:szCs w:val="24"/>
        </w:rPr>
        <w:t>M</w:t>
      </w:r>
      <w:r w:rsidR="00735E2C" w:rsidRPr="00EB3F56">
        <w:rPr>
          <w:rFonts w:ascii="Times New Roman" w:hAnsi="Times New Roman"/>
          <w:sz w:val="24"/>
          <w:szCs w:val="24"/>
        </w:rPr>
        <w:tab/>
      </w:r>
      <w:r w:rsidR="00F7795F">
        <w:rPr>
          <w:rFonts w:ascii="Times New Roman" w:hAnsi="Times New Roman"/>
          <w:sz w:val="24"/>
          <w:szCs w:val="24"/>
        </w:rPr>
        <w:t>Stormwater Education Task Force (</w:t>
      </w:r>
      <w:r w:rsidR="00F7795F">
        <w:rPr>
          <w:rFonts w:ascii="Times New Roman" w:hAnsi="Times New Roman"/>
          <w:i/>
          <w:sz w:val="24"/>
          <w:szCs w:val="24"/>
        </w:rPr>
        <w:t>Dianne Hughes)</w:t>
      </w:r>
    </w:p>
    <w:p w:rsidR="00F7795F" w:rsidRDefault="00F7795F" w:rsidP="00735E2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35E2C" w:rsidRDefault="00387AB9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11:45</w:t>
      </w:r>
      <w:r w:rsidR="00157227">
        <w:rPr>
          <w:rFonts w:ascii="Times New Roman" w:hAnsi="Times New Roman"/>
          <w:sz w:val="24"/>
          <w:szCs w:val="24"/>
        </w:rPr>
        <w:t xml:space="preserve"> </w:t>
      </w:r>
      <w:r w:rsidR="00F7795F">
        <w:rPr>
          <w:rFonts w:ascii="Times New Roman" w:hAnsi="Times New Roman"/>
          <w:sz w:val="24"/>
          <w:szCs w:val="24"/>
        </w:rPr>
        <w:t>AM</w:t>
      </w:r>
      <w:r w:rsidR="00F7795F">
        <w:rPr>
          <w:rFonts w:ascii="Times New Roman" w:hAnsi="Times New Roman"/>
          <w:sz w:val="24"/>
          <w:szCs w:val="24"/>
        </w:rPr>
        <w:tab/>
      </w:r>
      <w:r w:rsidR="003B0AB8" w:rsidRPr="00EB3F56">
        <w:rPr>
          <w:rFonts w:ascii="Times New Roman" w:hAnsi="Times New Roman"/>
          <w:sz w:val="24"/>
          <w:szCs w:val="24"/>
        </w:rPr>
        <w:t>Public Comments and Wrap Up</w:t>
      </w:r>
      <w:r w:rsidR="007253E3" w:rsidRPr="00EB3F56">
        <w:rPr>
          <w:rFonts w:ascii="Times New Roman" w:hAnsi="Times New Roman"/>
          <w:sz w:val="24"/>
          <w:szCs w:val="24"/>
        </w:rPr>
        <w:t xml:space="preserve"> (</w:t>
      </w:r>
      <w:r w:rsidR="007253E3" w:rsidRPr="00EB3F56">
        <w:rPr>
          <w:rFonts w:ascii="Times New Roman" w:hAnsi="Times New Roman"/>
          <w:i/>
          <w:sz w:val="24"/>
          <w:szCs w:val="24"/>
        </w:rPr>
        <w:t>Tiffany Busby</w:t>
      </w:r>
      <w:r w:rsidR="007253E3" w:rsidRPr="00EB3F56">
        <w:rPr>
          <w:rFonts w:ascii="Times New Roman" w:hAnsi="Times New Roman"/>
          <w:sz w:val="24"/>
          <w:szCs w:val="24"/>
        </w:rPr>
        <w:t>)</w:t>
      </w:r>
    </w:p>
    <w:p w:rsidR="00D41D39" w:rsidRPr="00D41D39" w:rsidRDefault="00D41D39" w:rsidP="00D41D3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1D39">
        <w:rPr>
          <w:rFonts w:ascii="Times New Roman" w:hAnsi="Times New Roman"/>
          <w:sz w:val="24"/>
          <w:szCs w:val="24"/>
        </w:rPr>
        <w:t xml:space="preserve">Next technical meeting: </w:t>
      </w:r>
      <w:r w:rsidR="00B74E3C">
        <w:rPr>
          <w:rFonts w:ascii="Times New Roman" w:hAnsi="Times New Roman"/>
          <w:sz w:val="24"/>
          <w:szCs w:val="24"/>
        </w:rPr>
        <w:t xml:space="preserve"> TBD</w:t>
      </w:r>
    </w:p>
    <w:p w:rsidR="003B0AB8" w:rsidRPr="00EB3F56" w:rsidRDefault="003B0AB8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A8B" w:rsidRPr="00EB3F56" w:rsidRDefault="005D554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12:00</w:t>
      </w:r>
      <w:r w:rsidR="007253E3" w:rsidRPr="00EB3F56">
        <w:rPr>
          <w:rFonts w:ascii="Times New Roman" w:hAnsi="Times New Roman"/>
          <w:sz w:val="24"/>
          <w:szCs w:val="24"/>
        </w:rPr>
        <w:t xml:space="preserve"> P</w:t>
      </w:r>
      <w:r w:rsidR="002E17BC">
        <w:rPr>
          <w:rFonts w:ascii="Times New Roman" w:hAnsi="Times New Roman"/>
          <w:sz w:val="24"/>
          <w:szCs w:val="24"/>
        </w:rPr>
        <w:t>M</w:t>
      </w:r>
      <w:r w:rsidR="00735E2C" w:rsidRPr="00EB3F56">
        <w:rPr>
          <w:rFonts w:ascii="Times New Roman" w:hAnsi="Times New Roman"/>
          <w:sz w:val="24"/>
          <w:szCs w:val="24"/>
        </w:rPr>
        <w:tab/>
      </w:r>
      <w:r w:rsidR="003B0AB8" w:rsidRPr="00EB3F56">
        <w:rPr>
          <w:rFonts w:ascii="Times New Roman" w:hAnsi="Times New Roman"/>
          <w:sz w:val="24"/>
          <w:szCs w:val="24"/>
        </w:rPr>
        <w:t>Adjourn</w:t>
      </w:r>
    </w:p>
    <w:p w:rsidR="00AB14E1" w:rsidRPr="00EB3F56" w:rsidRDefault="00AB14E1" w:rsidP="003B0AB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0AB8" w:rsidRPr="00735E2C" w:rsidRDefault="003B0AB8" w:rsidP="00EA45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AB8">
        <w:rPr>
          <w:rFonts w:ascii="Times New Roman" w:hAnsi="Times New Roman"/>
          <w:sz w:val="20"/>
          <w:szCs w:val="20"/>
        </w:rPr>
        <w:t xml:space="preserve">Please note the FTP site for documents pertaining to the technical meetings: </w:t>
      </w:r>
      <w:hyperlink r:id="rId7" w:history="1">
        <w:r w:rsidR="005D5540" w:rsidRPr="00F22383">
          <w:rPr>
            <w:rStyle w:val="Hyperlink"/>
            <w:rFonts w:ascii="Times New Roman" w:hAnsi="Times New Roman"/>
            <w:sz w:val="20"/>
            <w:szCs w:val="20"/>
          </w:rPr>
          <w:t>http://publicfiles.dep.state.fl.us/DEAR/BMAP/StLucie/</w:t>
        </w:r>
      </w:hyperlink>
      <w:r w:rsidRPr="003B0AB8">
        <w:rPr>
          <w:rFonts w:ascii="Times New Roman" w:hAnsi="Times New Roman"/>
          <w:sz w:val="20"/>
          <w:szCs w:val="20"/>
        </w:rPr>
        <w:t xml:space="preserve">.  For more information, contact </w:t>
      </w:r>
      <w:r w:rsidR="005D5540">
        <w:rPr>
          <w:rFonts w:ascii="Times New Roman" w:hAnsi="Times New Roman"/>
          <w:sz w:val="20"/>
          <w:szCs w:val="20"/>
        </w:rPr>
        <w:t>Katie Hallas</w:t>
      </w:r>
      <w:r w:rsidRPr="003B0AB8">
        <w:rPr>
          <w:rFonts w:ascii="Times New Roman" w:hAnsi="Times New Roman"/>
          <w:sz w:val="20"/>
          <w:szCs w:val="20"/>
        </w:rPr>
        <w:t>, 850-245-84</w:t>
      </w:r>
      <w:r w:rsidR="005D5540">
        <w:rPr>
          <w:rFonts w:ascii="Times New Roman" w:hAnsi="Times New Roman"/>
          <w:sz w:val="20"/>
          <w:szCs w:val="20"/>
        </w:rPr>
        <w:t>32</w:t>
      </w:r>
      <w:r w:rsidRPr="003B0AB8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B0AB8">
        <w:rPr>
          <w:rFonts w:ascii="Times New Roman" w:hAnsi="Times New Roman"/>
          <w:sz w:val="20"/>
          <w:szCs w:val="20"/>
        </w:rPr>
        <w:t>or</w:t>
      </w:r>
      <w:proofErr w:type="gramEnd"/>
      <w:r w:rsidRPr="003B0AB8">
        <w:rPr>
          <w:rFonts w:ascii="Times New Roman" w:hAnsi="Times New Roman"/>
          <w:sz w:val="20"/>
          <w:szCs w:val="20"/>
        </w:rPr>
        <w:t xml:space="preserve"> </w:t>
      </w:r>
      <w:hyperlink r:id="rId8" w:history="1">
        <w:r w:rsidR="005D5540" w:rsidRPr="00F22383">
          <w:rPr>
            <w:rStyle w:val="Hyperlink"/>
            <w:rFonts w:ascii="Times New Roman" w:hAnsi="Times New Roman"/>
            <w:sz w:val="20"/>
            <w:szCs w:val="20"/>
          </w:rPr>
          <w:t>Katie.Hallas@dep.state.fl.us</w:t>
        </w:r>
      </w:hyperlink>
      <w:r w:rsidRPr="003B0AB8">
        <w:rPr>
          <w:rFonts w:ascii="Times New Roman" w:hAnsi="Times New Roman"/>
          <w:sz w:val="20"/>
          <w:szCs w:val="20"/>
        </w:rPr>
        <w:t xml:space="preserve">. </w:t>
      </w:r>
    </w:p>
    <w:sectPr w:rsidR="003B0AB8" w:rsidRPr="00735E2C" w:rsidSect="00D41D3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3FB" w:rsidRDefault="00DF73FB" w:rsidP="00BA5D34">
      <w:pPr>
        <w:spacing w:after="0" w:line="240" w:lineRule="auto"/>
      </w:pPr>
      <w:r>
        <w:separator/>
      </w:r>
    </w:p>
  </w:endnote>
  <w:endnote w:type="continuationSeparator" w:id="0">
    <w:p w:rsidR="00DF73FB" w:rsidRDefault="00DF73FB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D34" w:rsidRPr="00BA5D34" w:rsidRDefault="00B31774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5657850</wp:posOffset>
          </wp:positionH>
          <wp:positionV relativeFrom="paragraph">
            <wp:posOffset>-114935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87AB9">
      <w:rPr>
        <w:rFonts w:ascii="Times New Roman" w:hAnsi="Times New Roman"/>
        <w:noProof/>
        <w:sz w:val="20"/>
        <w:szCs w:val="20"/>
      </w:rPr>
      <w:t>Distribution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3FB" w:rsidRDefault="00DF73FB" w:rsidP="00BA5D34">
      <w:pPr>
        <w:spacing w:after="0" w:line="240" w:lineRule="auto"/>
      </w:pPr>
      <w:r>
        <w:separator/>
      </w:r>
    </w:p>
  </w:footnote>
  <w:footnote w:type="continuationSeparator" w:id="0">
    <w:p w:rsidR="00DF73FB" w:rsidRDefault="00DF73FB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94E0C"/>
    <w:multiLevelType w:val="hybridMultilevel"/>
    <w:tmpl w:val="D25EF7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A457F19"/>
    <w:multiLevelType w:val="hybridMultilevel"/>
    <w:tmpl w:val="876016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78A083F"/>
    <w:multiLevelType w:val="hybridMultilevel"/>
    <w:tmpl w:val="FFB201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488688D"/>
    <w:multiLevelType w:val="hybridMultilevel"/>
    <w:tmpl w:val="7AD01D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F0A7091"/>
    <w:multiLevelType w:val="hybridMultilevel"/>
    <w:tmpl w:val="70D4FD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D812D0B"/>
    <w:multiLevelType w:val="hybridMultilevel"/>
    <w:tmpl w:val="66BA79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6"/>
  </w:num>
  <w:num w:numId="5">
    <w:abstractNumId w:val="13"/>
  </w:num>
  <w:num w:numId="6">
    <w:abstractNumId w:val="14"/>
  </w:num>
  <w:num w:numId="7">
    <w:abstractNumId w:val="3"/>
  </w:num>
  <w:num w:numId="8">
    <w:abstractNumId w:val="10"/>
  </w:num>
  <w:num w:numId="9">
    <w:abstractNumId w:val="7"/>
  </w:num>
  <w:num w:numId="10">
    <w:abstractNumId w:val="11"/>
  </w:num>
  <w:num w:numId="11">
    <w:abstractNumId w:val="0"/>
  </w:num>
  <w:num w:numId="12">
    <w:abstractNumId w:val="2"/>
  </w:num>
  <w:num w:numId="13">
    <w:abstractNumId w:val="9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735E2C"/>
    <w:rsid w:val="000101E0"/>
    <w:rsid w:val="00015E1E"/>
    <w:rsid w:val="00016DA1"/>
    <w:rsid w:val="00030354"/>
    <w:rsid w:val="0004764B"/>
    <w:rsid w:val="00081AF7"/>
    <w:rsid w:val="000A5EDE"/>
    <w:rsid w:val="000C3BEB"/>
    <w:rsid w:val="000E6C4B"/>
    <w:rsid w:val="00145CFD"/>
    <w:rsid w:val="00157227"/>
    <w:rsid w:val="00182B81"/>
    <w:rsid w:val="001B68F8"/>
    <w:rsid w:val="001D098D"/>
    <w:rsid w:val="001F182B"/>
    <w:rsid w:val="002040E3"/>
    <w:rsid w:val="002769C3"/>
    <w:rsid w:val="00276DC3"/>
    <w:rsid w:val="00282AC4"/>
    <w:rsid w:val="002B721B"/>
    <w:rsid w:val="002C5771"/>
    <w:rsid w:val="002E17BC"/>
    <w:rsid w:val="00313E6E"/>
    <w:rsid w:val="00334DAC"/>
    <w:rsid w:val="00340B4C"/>
    <w:rsid w:val="00354DAD"/>
    <w:rsid w:val="00366455"/>
    <w:rsid w:val="0037228D"/>
    <w:rsid w:val="003805DF"/>
    <w:rsid w:val="00387AB9"/>
    <w:rsid w:val="003B0AB8"/>
    <w:rsid w:val="003C3980"/>
    <w:rsid w:val="003E31F8"/>
    <w:rsid w:val="00427220"/>
    <w:rsid w:val="004355C5"/>
    <w:rsid w:val="00436FC4"/>
    <w:rsid w:val="00442BF0"/>
    <w:rsid w:val="00464E70"/>
    <w:rsid w:val="00490AC1"/>
    <w:rsid w:val="00494394"/>
    <w:rsid w:val="004979BC"/>
    <w:rsid w:val="004A46A0"/>
    <w:rsid w:val="004A5BF7"/>
    <w:rsid w:val="004A66AB"/>
    <w:rsid w:val="004B381F"/>
    <w:rsid w:val="004F603F"/>
    <w:rsid w:val="00515B70"/>
    <w:rsid w:val="005167C5"/>
    <w:rsid w:val="00543291"/>
    <w:rsid w:val="00582CD8"/>
    <w:rsid w:val="00591F55"/>
    <w:rsid w:val="005C3263"/>
    <w:rsid w:val="005D5540"/>
    <w:rsid w:val="0060002F"/>
    <w:rsid w:val="006B2B98"/>
    <w:rsid w:val="006C4BF8"/>
    <w:rsid w:val="006E334A"/>
    <w:rsid w:val="006F3C04"/>
    <w:rsid w:val="0070304E"/>
    <w:rsid w:val="007150F9"/>
    <w:rsid w:val="007159E0"/>
    <w:rsid w:val="007253E3"/>
    <w:rsid w:val="007259C6"/>
    <w:rsid w:val="00734BA0"/>
    <w:rsid w:val="00735E2C"/>
    <w:rsid w:val="00790B21"/>
    <w:rsid w:val="007D6B21"/>
    <w:rsid w:val="00843B35"/>
    <w:rsid w:val="0085256A"/>
    <w:rsid w:val="008953E3"/>
    <w:rsid w:val="008B648F"/>
    <w:rsid w:val="008D58ED"/>
    <w:rsid w:val="00906589"/>
    <w:rsid w:val="009114D3"/>
    <w:rsid w:val="009364E3"/>
    <w:rsid w:val="00942CE6"/>
    <w:rsid w:val="00963BEA"/>
    <w:rsid w:val="009757EE"/>
    <w:rsid w:val="00995468"/>
    <w:rsid w:val="009C613C"/>
    <w:rsid w:val="009D3E7A"/>
    <w:rsid w:val="00A34D2B"/>
    <w:rsid w:val="00A37720"/>
    <w:rsid w:val="00A62D05"/>
    <w:rsid w:val="00A70269"/>
    <w:rsid w:val="00A807EF"/>
    <w:rsid w:val="00AB01D2"/>
    <w:rsid w:val="00AB14E1"/>
    <w:rsid w:val="00AB2BA6"/>
    <w:rsid w:val="00AD73F1"/>
    <w:rsid w:val="00B02F35"/>
    <w:rsid w:val="00B04E8A"/>
    <w:rsid w:val="00B17FA9"/>
    <w:rsid w:val="00B31774"/>
    <w:rsid w:val="00B4311E"/>
    <w:rsid w:val="00B517EF"/>
    <w:rsid w:val="00B532F0"/>
    <w:rsid w:val="00B621B0"/>
    <w:rsid w:val="00B74E3C"/>
    <w:rsid w:val="00BA5D34"/>
    <w:rsid w:val="00BA7910"/>
    <w:rsid w:val="00BB54F9"/>
    <w:rsid w:val="00C30A8D"/>
    <w:rsid w:val="00C454DD"/>
    <w:rsid w:val="00C70BB3"/>
    <w:rsid w:val="00CA5488"/>
    <w:rsid w:val="00CE18D2"/>
    <w:rsid w:val="00CE6489"/>
    <w:rsid w:val="00CF7D4A"/>
    <w:rsid w:val="00D0063C"/>
    <w:rsid w:val="00D21DC5"/>
    <w:rsid w:val="00D41D39"/>
    <w:rsid w:val="00D57EFD"/>
    <w:rsid w:val="00D7576E"/>
    <w:rsid w:val="00D803D6"/>
    <w:rsid w:val="00DA08FE"/>
    <w:rsid w:val="00DA7F25"/>
    <w:rsid w:val="00DC08C3"/>
    <w:rsid w:val="00DD0D43"/>
    <w:rsid w:val="00DE4C1B"/>
    <w:rsid w:val="00DF1F57"/>
    <w:rsid w:val="00DF211E"/>
    <w:rsid w:val="00DF73FB"/>
    <w:rsid w:val="00E255C7"/>
    <w:rsid w:val="00E41C13"/>
    <w:rsid w:val="00E714A0"/>
    <w:rsid w:val="00E766CB"/>
    <w:rsid w:val="00E84269"/>
    <w:rsid w:val="00EA4575"/>
    <w:rsid w:val="00EB2CDA"/>
    <w:rsid w:val="00EB3F56"/>
    <w:rsid w:val="00EC506B"/>
    <w:rsid w:val="00ED6779"/>
    <w:rsid w:val="00F00433"/>
    <w:rsid w:val="00F15A8B"/>
    <w:rsid w:val="00F20DCE"/>
    <w:rsid w:val="00F32380"/>
    <w:rsid w:val="00F41B35"/>
    <w:rsid w:val="00F6392E"/>
    <w:rsid w:val="00F75FD7"/>
    <w:rsid w:val="00F7795F"/>
    <w:rsid w:val="00F8343D"/>
    <w:rsid w:val="00F914B5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D34"/>
  </w:style>
  <w:style w:type="paragraph" w:styleId="Footer">
    <w:name w:val="footer"/>
    <w:basedOn w:val="Normal"/>
    <w:link w:val="Foot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5D34"/>
  </w:style>
  <w:style w:type="paragraph" w:styleId="BalloonText">
    <w:name w:val="Balloon Text"/>
    <w:basedOn w:val="Normal"/>
    <w:link w:val="BalloonTextChar"/>
    <w:uiPriority w:val="99"/>
    <w:semiHidden/>
    <w:unhideWhenUsed/>
    <w:rsid w:val="0001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D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51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7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7E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7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ie.Hallas@dep.state.fl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BMAP/StLuc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Links>
    <vt:vector size="12" baseType="variant">
      <vt:variant>
        <vt:i4>4259897</vt:i4>
      </vt:variant>
      <vt:variant>
        <vt:i4>3</vt:i4>
      </vt:variant>
      <vt:variant>
        <vt:i4>0</vt:i4>
      </vt:variant>
      <vt:variant>
        <vt:i4>5</vt:i4>
      </vt:variant>
      <vt:variant>
        <vt:lpwstr>mailto:Katie.Hallas@dep.state.fl.us</vt:lpwstr>
      </vt:variant>
      <vt:variant>
        <vt:lpwstr/>
      </vt:variant>
      <vt:variant>
        <vt:i4>6226001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http://publicfiles.dep.state.fl.us/DEAR/BMAP/StLucie/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hallas_k</cp:lastModifiedBy>
  <cp:revision>2</cp:revision>
  <cp:lastPrinted>2012-11-16T21:30:00Z</cp:lastPrinted>
  <dcterms:created xsi:type="dcterms:W3CDTF">2013-08-07T14:32:00Z</dcterms:created>
  <dcterms:modified xsi:type="dcterms:W3CDTF">2013-08-07T14:32:00Z</dcterms:modified>
</cp:coreProperties>
</file>